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F9034" w14:textId="77777777" w:rsidR="0098198B" w:rsidRPr="0098198B" w:rsidRDefault="0098198B" w:rsidP="0098198B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</w:rPr>
      </w:pPr>
      <w:proofErr w:type="spellStart"/>
      <w:r w:rsidRPr="0098198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</w:rPr>
        <w:t>Huaxia</w:t>
      </w:r>
      <w:proofErr w:type="spellEnd"/>
      <w:r w:rsidRPr="0098198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</w:rPr>
        <w:t xml:space="preserve"> Chinese School at Bergen, Inc</w:t>
      </w:r>
    </w:p>
    <w:p w14:paraId="58DC18B2" w14:textId="77777777" w:rsidR="0098198B" w:rsidRPr="0098198B" w:rsidRDefault="0098198B" w:rsidP="0098198B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</w:rPr>
      </w:pPr>
      <w:r w:rsidRPr="0098198B">
        <w:rPr>
          <w:rFonts w:ascii="SimSun" w:eastAsia="SimSun" w:hAnsi="SimSun" w:cs="SimSun" w:hint="eastAsia"/>
          <w:b/>
          <w:bCs/>
          <w:color w:val="000000"/>
          <w:sz w:val="24"/>
          <w:szCs w:val="24"/>
          <w:u w:color="000000"/>
          <w:lang w:val="zh-TW" w:eastAsia="zh-TW"/>
        </w:rPr>
        <w:t>华夏博根中文学校</w:t>
      </w:r>
    </w:p>
    <w:p w14:paraId="0EAC3D9B" w14:textId="77777777" w:rsidR="0098198B" w:rsidRPr="0098198B" w:rsidRDefault="0098198B" w:rsidP="0098198B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</w:rPr>
      </w:pPr>
      <w:r w:rsidRPr="0098198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/>
        </w:rPr>
        <w:t>P.O Box  #9180,</w:t>
      </w:r>
    </w:p>
    <w:p w14:paraId="00C42E17" w14:textId="77777777" w:rsidR="0098198B" w:rsidRPr="0098198B" w:rsidRDefault="0098198B" w:rsidP="0098198B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</w:rPr>
      </w:pPr>
      <w:r w:rsidRPr="0098198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pt-PT"/>
        </w:rPr>
        <w:t>Paramus, NJ 07652</w:t>
      </w:r>
    </w:p>
    <w:p w14:paraId="0128E67A" w14:textId="77777777" w:rsidR="0098198B" w:rsidRPr="0098198B" w:rsidRDefault="00F705EF" w:rsidP="0098198B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</w:rPr>
      </w:pPr>
      <w:hyperlink r:id="rId5" w:history="1">
        <w:r w:rsidR="0098198B" w:rsidRPr="0098198B">
          <w:rPr>
            <w:rFonts w:ascii="Times New Roman" w:eastAsia="Arial Unicode MS" w:hAnsi="Times New Roman" w:cs="Arial Unicode MS"/>
            <w:color w:val="0000FF"/>
            <w:sz w:val="28"/>
            <w:szCs w:val="28"/>
            <w:u w:val="single" w:color="0000FF"/>
          </w:rPr>
          <w:t>www.hxbg.org</w:t>
        </w:r>
      </w:hyperlink>
    </w:p>
    <w:p w14:paraId="191E79B1" w14:textId="77777777" w:rsidR="0098198B" w:rsidRPr="0098198B" w:rsidRDefault="0098198B" w:rsidP="0098198B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</w:pPr>
    </w:p>
    <w:p w14:paraId="412F3016" w14:textId="77777777" w:rsidR="0098198B" w:rsidRPr="0098198B" w:rsidRDefault="0098198B" w:rsidP="0098198B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</w:rPr>
      </w:pPr>
      <w:r w:rsidRPr="0098198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</w:rPr>
        <w:t>Board Meeting Minutes</w:t>
      </w:r>
    </w:p>
    <w:p w14:paraId="4A5490B3" w14:textId="77777777" w:rsidR="0098198B" w:rsidRPr="0098198B" w:rsidRDefault="0098198B" w:rsidP="0098198B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</w:rPr>
      </w:pPr>
    </w:p>
    <w:p w14:paraId="293FF6F3" w14:textId="6F335D2E" w:rsidR="0098198B" w:rsidRPr="0098198B" w:rsidRDefault="009632F3" w:rsidP="0098198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     </w:t>
      </w:r>
      <w:r w:rsidR="00754F98" w:rsidRPr="00754F9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On February 18, 2021, the secretary of the board of directors </w:t>
      </w:r>
      <w:proofErr w:type="spellStart"/>
      <w:r w:rsidR="00754F98" w:rsidRPr="00754F9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Zhihong</w:t>
      </w:r>
      <w:proofErr w:type="spellEnd"/>
      <w:r w:rsidR="00754F98" w:rsidRPr="00754F9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Wang </w:t>
      </w:r>
      <w:r w:rsidR="00754F98" w:rsidRPr="00754F9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sent </w:t>
      </w:r>
      <w:bookmarkStart w:id="0" w:name="_Hlk65495612"/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“</w:t>
      </w:r>
      <w:proofErr w:type="spellStart"/>
      <w:r w:rsidRPr="009632F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Huaxia</w:t>
      </w:r>
      <w:proofErr w:type="spellEnd"/>
      <w:r w:rsidRPr="009632F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Chinese School at Bergen (HXBG) 2021</w:t>
      </w:r>
      <w:r w:rsidR="004827C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 w:rsidRPr="009632F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Board Director Election Guidelines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”</w:t>
      </w:r>
      <w:bookmarkEnd w:id="0"/>
      <w:r w:rsidR="004827C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 w:rsidR="00754F98" w:rsidRPr="00754F9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to</w:t>
      </w:r>
      <w:r w:rsidRPr="009632F3">
        <w:rPr>
          <w:noProof/>
        </w:rPr>
        <w:drawing>
          <wp:inline distT="0" distB="0" distL="0" distR="0" wp14:anchorId="1D5A70AA" wp14:editId="53ED7953">
            <wp:extent cx="5943600" cy="1729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4F98" w:rsidRPr="00754F9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by email. As of February 27, no amendments or objections were received, and 7 directors clearly agreed. Therefore, the board of directors</w:t>
      </w:r>
      <w:r w:rsidR="007C50D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approved </w:t>
      </w:r>
      <w:r w:rsidRPr="009632F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“</w:t>
      </w:r>
      <w:proofErr w:type="spellStart"/>
      <w:r w:rsidRPr="009632F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Huaxia</w:t>
      </w:r>
      <w:proofErr w:type="spellEnd"/>
      <w:r w:rsidRPr="009632F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Chinese School at Bergen (HXBG) 2021</w:t>
      </w:r>
      <w:r w:rsidR="004827C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 w:rsidRPr="009632F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Board Director Election Guidelines”</w:t>
      </w:r>
      <w:r w:rsidR="004827C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 w:rsidR="00754F98" w:rsidRPr="00754F9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and proceeded in accordance with the following timetable:</w:t>
      </w:r>
    </w:p>
    <w:p w14:paraId="485DA749" w14:textId="1C9CADEA" w:rsidR="009632F3" w:rsidRDefault="009632F3" w:rsidP="009632F3">
      <w:pPr>
        <w:pStyle w:val="ListParagraph"/>
        <w:numPr>
          <w:ilvl w:val="1"/>
          <w:numId w:val="1"/>
        </w:numPr>
        <w:tabs>
          <w:tab w:val="left" w:pos="1081"/>
        </w:tabs>
        <w:spacing w:line="252" w:lineRule="exact"/>
        <w:ind w:hanging="361"/>
      </w:pPr>
      <w:r w:rsidRPr="009632F3">
        <w:rPr>
          <w:b/>
          <w:bCs/>
          <w:u w:val="single"/>
        </w:rPr>
        <w:t>February 28 – March 27, 2021 at 11:59pm</w:t>
      </w:r>
      <w:r>
        <w:t xml:space="preserve">. - Nomination period and deadline </w:t>
      </w:r>
      <w:r w:rsidR="004827C0">
        <w:t>for</w:t>
      </w:r>
      <w:r>
        <w:rPr>
          <w:spacing w:val="-14"/>
        </w:rPr>
        <w:t xml:space="preserve"> </w:t>
      </w:r>
      <w:r>
        <w:t>BD</w:t>
      </w:r>
    </w:p>
    <w:p w14:paraId="0909E20C" w14:textId="44BA19AB" w:rsidR="009632F3" w:rsidRDefault="009632F3" w:rsidP="009632F3">
      <w:pPr>
        <w:pStyle w:val="ListParagraph"/>
        <w:numPr>
          <w:ilvl w:val="1"/>
          <w:numId w:val="1"/>
        </w:numPr>
        <w:tabs>
          <w:tab w:val="left" w:pos="1081"/>
        </w:tabs>
        <w:spacing w:before="2" w:line="252" w:lineRule="exact"/>
        <w:ind w:hanging="361"/>
      </w:pPr>
      <w:r w:rsidRPr="009632F3">
        <w:rPr>
          <w:b/>
          <w:bCs/>
          <w:u w:val="single"/>
        </w:rPr>
        <w:t>April 4, 2021</w:t>
      </w:r>
      <w:r>
        <w:t xml:space="preserve"> - Board</w:t>
      </w:r>
      <w:r>
        <w:rPr>
          <w:spacing w:val="-3"/>
        </w:rPr>
        <w:t xml:space="preserve"> </w:t>
      </w:r>
      <w:r w:rsidR="004827C0">
        <w:t>meeting to introduce</w:t>
      </w:r>
      <w:r>
        <w:t xml:space="preserve"> the BD candidates to the general membership, Self-introduction and Q&amp;A.</w:t>
      </w:r>
    </w:p>
    <w:p w14:paraId="5B319723" w14:textId="5C1592CF" w:rsidR="009632F3" w:rsidRDefault="009632F3" w:rsidP="009632F3">
      <w:pPr>
        <w:pStyle w:val="ListParagraph"/>
        <w:numPr>
          <w:ilvl w:val="1"/>
          <w:numId w:val="1"/>
        </w:numPr>
        <w:tabs>
          <w:tab w:val="left" w:pos="1081"/>
        </w:tabs>
        <w:spacing w:line="252" w:lineRule="exact"/>
        <w:ind w:hanging="361"/>
      </w:pPr>
      <w:r w:rsidRPr="009632F3">
        <w:rPr>
          <w:b/>
          <w:bCs/>
          <w:u w:val="single"/>
        </w:rPr>
        <w:t>April 17-18, 2021</w:t>
      </w:r>
      <w:r>
        <w:rPr>
          <w:b/>
          <w:bCs/>
          <w:u w:val="single"/>
        </w:rPr>
        <w:t xml:space="preserve"> </w:t>
      </w:r>
      <w:r>
        <w:t>- BD election and</w:t>
      </w:r>
      <w:r>
        <w:rPr>
          <w:spacing w:val="-11"/>
        </w:rPr>
        <w:t xml:space="preserve"> </w:t>
      </w:r>
      <w:r>
        <w:t>results.</w:t>
      </w:r>
    </w:p>
    <w:p w14:paraId="187FFD13" w14:textId="7BFA84C8" w:rsidR="009632F3" w:rsidRDefault="009632F3" w:rsidP="009632F3">
      <w:pPr>
        <w:pStyle w:val="ListParagraph"/>
        <w:numPr>
          <w:ilvl w:val="1"/>
          <w:numId w:val="1"/>
        </w:numPr>
        <w:tabs>
          <w:tab w:val="left" w:pos="1081"/>
        </w:tabs>
        <w:spacing w:before="1" w:line="252" w:lineRule="exact"/>
        <w:ind w:hanging="361"/>
      </w:pPr>
      <w:r w:rsidRPr="009632F3">
        <w:rPr>
          <w:b/>
          <w:bCs/>
          <w:u w:val="single"/>
        </w:rPr>
        <w:t>April 18– May 2, 2021 at 11:59pm.</w:t>
      </w:r>
      <w:r>
        <w:t xml:space="preserve"> - Nomination period and deadline </w:t>
      </w:r>
      <w:r w:rsidR="004827C0">
        <w:t>for</w:t>
      </w:r>
      <w:r>
        <w:t xml:space="preserve"> Board</w:t>
      </w:r>
      <w:r>
        <w:rPr>
          <w:spacing w:val="-16"/>
        </w:rPr>
        <w:t xml:space="preserve"> </w:t>
      </w:r>
      <w:r>
        <w:t>Officers.</w:t>
      </w:r>
    </w:p>
    <w:p w14:paraId="011C6FD6" w14:textId="208E433D" w:rsidR="009632F3" w:rsidRDefault="009632F3" w:rsidP="009632F3">
      <w:pPr>
        <w:pStyle w:val="ListParagraph"/>
        <w:numPr>
          <w:ilvl w:val="1"/>
          <w:numId w:val="1"/>
        </w:numPr>
        <w:tabs>
          <w:tab w:val="left" w:pos="1081"/>
        </w:tabs>
        <w:spacing w:line="252" w:lineRule="exact"/>
        <w:ind w:hanging="361"/>
      </w:pPr>
      <w:r w:rsidRPr="009632F3">
        <w:rPr>
          <w:b/>
          <w:bCs/>
          <w:u w:val="single"/>
        </w:rPr>
        <w:t>May</w:t>
      </w:r>
      <w:r w:rsidR="004827C0">
        <w:rPr>
          <w:b/>
          <w:bCs/>
          <w:u w:val="single"/>
        </w:rPr>
        <w:t xml:space="preserve"> </w:t>
      </w:r>
      <w:r w:rsidRPr="009632F3">
        <w:rPr>
          <w:b/>
          <w:bCs/>
          <w:u w:val="single"/>
        </w:rPr>
        <w:t>16, 2021</w:t>
      </w:r>
      <w:r>
        <w:t xml:space="preserve"> - Board meeting: election of Board</w:t>
      </w:r>
      <w:r>
        <w:rPr>
          <w:spacing w:val="-7"/>
        </w:rPr>
        <w:t xml:space="preserve"> </w:t>
      </w:r>
      <w:r>
        <w:t>Officers.</w:t>
      </w:r>
    </w:p>
    <w:p w14:paraId="15F18C8A" w14:textId="3AFB257B" w:rsidR="0098198B" w:rsidRPr="0098198B" w:rsidRDefault="0098198B" w:rsidP="00981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US"/>
        </w:rPr>
      </w:pPr>
      <w:r w:rsidRPr="00981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US"/>
        </w:rPr>
        <w:br/>
      </w:r>
      <w:r w:rsidRPr="0098198B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98198B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98198B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</w:p>
    <w:p w14:paraId="7B83FB7D" w14:textId="5628A09D" w:rsidR="0098198B" w:rsidRPr="0098198B" w:rsidRDefault="0098198B" w:rsidP="0098198B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u w:color="000000"/>
          <w:lang w:eastAsia="zh-TW"/>
        </w:rPr>
      </w:pPr>
    </w:p>
    <w:p w14:paraId="0CE22AB3" w14:textId="77777777" w:rsidR="0098198B" w:rsidRPr="0098198B" w:rsidRDefault="0098198B" w:rsidP="0098198B">
      <w:pP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lang w:eastAsia="zh-TW"/>
        </w:rPr>
      </w:pPr>
    </w:p>
    <w:p w14:paraId="1F6A8CDC" w14:textId="77777777" w:rsidR="0098198B" w:rsidRDefault="0098198B" w:rsidP="0098198B">
      <w:pPr>
        <w:spacing w:after="0" w:line="240" w:lineRule="auto"/>
      </w:pPr>
    </w:p>
    <w:sectPr w:rsidR="00981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E434AC"/>
    <w:multiLevelType w:val="hybridMultilevel"/>
    <w:tmpl w:val="E138C6EE"/>
    <w:lvl w:ilvl="0" w:tplc="0C4AB430">
      <w:start w:val="1"/>
      <w:numFmt w:val="upperRoman"/>
      <w:lvlText w:val="%1."/>
      <w:lvlJc w:val="left"/>
      <w:pPr>
        <w:ind w:left="1152" w:hanging="596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2D1ABEA2">
      <w:start w:val="1"/>
      <w:numFmt w:val="decimal"/>
      <w:lvlText w:val="%2.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F376B960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3" w:tplc="10F86716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4" w:tplc="4A8C3C94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5" w:tplc="48787146">
      <w:numFmt w:val="bullet"/>
      <w:lvlText w:val="•"/>
      <w:lvlJc w:val="left"/>
      <w:pPr>
        <w:ind w:left="4777" w:hanging="360"/>
      </w:pPr>
      <w:rPr>
        <w:rFonts w:hint="default"/>
        <w:lang w:val="en-US" w:eastAsia="en-US" w:bidi="ar-SA"/>
      </w:rPr>
    </w:lvl>
    <w:lvl w:ilvl="6" w:tplc="F42AAD54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7" w:tplc="EE921CEC">
      <w:numFmt w:val="bullet"/>
      <w:lvlText w:val="•"/>
      <w:lvlJc w:val="left"/>
      <w:pPr>
        <w:ind w:left="7002" w:hanging="360"/>
      </w:pPr>
      <w:rPr>
        <w:rFonts w:hint="default"/>
        <w:lang w:val="en-US" w:eastAsia="en-US" w:bidi="ar-SA"/>
      </w:rPr>
    </w:lvl>
    <w:lvl w:ilvl="8" w:tplc="D5A019C4">
      <w:numFmt w:val="bullet"/>
      <w:lvlText w:val="•"/>
      <w:lvlJc w:val="left"/>
      <w:pPr>
        <w:ind w:left="811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8B"/>
    <w:rsid w:val="0000526C"/>
    <w:rsid w:val="00161CE7"/>
    <w:rsid w:val="00183434"/>
    <w:rsid w:val="001C43DC"/>
    <w:rsid w:val="002C15CA"/>
    <w:rsid w:val="00326313"/>
    <w:rsid w:val="00331940"/>
    <w:rsid w:val="003468A6"/>
    <w:rsid w:val="003E0D04"/>
    <w:rsid w:val="004827C0"/>
    <w:rsid w:val="005607C0"/>
    <w:rsid w:val="0068436B"/>
    <w:rsid w:val="00684B19"/>
    <w:rsid w:val="00754F98"/>
    <w:rsid w:val="007C47FA"/>
    <w:rsid w:val="007C50DA"/>
    <w:rsid w:val="0081458D"/>
    <w:rsid w:val="008E11FE"/>
    <w:rsid w:val="009632F3"/>
    <w:rsid w:val="0098198B"/>
    <w:rsid w:val="00A301A9"/>
    <w:rsid w:val="00B1261A"/>
    <w:rsid w:val="00BD07C6"/>
    <w:rsid w:val="00CA4AA0"/>
    <w:rsid w:val="00D209AE"/>
    <w:rsid w:val="00D71DB9"/>
    <w:rsid w:val="00EF002F"/>
    <w:rsid w:val="00F31F90"/>
    <w:rsid w:val="00F7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F822D"/>
  <w15:chartTrackingRefBased/>
  <w15:docId w15:val="{58E9EE93-3808-4D8C-A1C8-C97BB342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98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547242724yui372311370827402027214">
    <w:name w:val="yiv547242724yui_3_7_2_31_1370827402027_214"/>
    <w:rsid w:val="0098198B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F3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E0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D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D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D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632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632F3"/>
    <w:rPr>
      <w:rFonts w:ascii="Times New Roman" w:eastAsia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1"/>
    <w:qFormat/>
    <w:rsid w:val="009632F3"/>
    <w:pPr>
      <w:widowControl w:val="0"/>
      <w:autoSpaceDE w:val="0"/>
      <w:autoSpaceDN w:val="0"/>
      <w:spacing w:after="0" w:line="240" w:lineRule="auto"/>
      <w:ind w:left="1440" w:hanging="36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hxb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Shi</dc:creator>
  <cp:keywords/>
  <dc:description/>
  <cp:lastModifiedBy>Yong Shi</cp:lastModifiedBy>
  <cp:revision>2</cp:revision>
  <dcterms:created xsi:type="dcterms:W3CDTF">2021-03-01T18:28:00Z</dcterms:created>
  <dcterms:modified xsi:type="dcterms:W3CDTF">2021-03-01T18:28:00Z</dcterms:modified>
</cp:coreProperties>
</file>